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5541" w14:textId="77777777" w:rsidR="009E6EE8" w:rsidRPr="00B54A28" w:rsidRDefault="00DD3DDA" w:rsidP="00EA51C3">
      <w:pPr>
        <w:pStyle w:val="Balk1"/>
        <w:spacing w:line="360" w:lineRule="auto"/>
        <w:jc w:val="both"/>
        <w:rPr>
          <w:rFonts w:asciiTheme="majorBidi" w:hAnsiTheme="majorBidi"/>
          <w:color w:val="000000" w:themeColor="text1"/>
          <w:sz w:val="20"/>
          <w:szCs w:val="20"/>
        </w:rPr>
      </w:pPr>
      <w:r w:rsidRPr="00B54A28">
        <w:rPr>
          <w:rFonts w:asciiTheme="majorBidi" w:hAnsiTheme="majorBidi"/>
          <w:color w:val="000000" w:themeColor="text1"/>
          <w:sz w:val="20"/>
          <w:szCs w:val="20"/>
        </w:rPr>
        <w:t>B1 Level Paragraph Writing Course Syllabus</w:t>
      </w:r>
    </w:p>
    <w:tbl>
      <w:tblPr>
        <w:tblStyle w:val="KlavuzTablo1Ak-Vurgu1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"/>
        <w:gridCol w:w="3379"/>
        <w:gridCol w:w="6290"/>
      </w:tblGrid>
      <w:tr w:rsidR="00B54A28" w:rsidRPr="00B54A28" w14:paraId="5155A313" w14:textId="77777777" w:rsidTr="00B54A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71E151B6" w14:textId="4A913AFD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3402" w:type="dxa"/>
          </w:tcPr>
          <w:p w14:paraId="23FD20F4" w14:textId="7617CA7F" w:rsidR="00B54A28" w:rsidRPr="00B54A28" w:rsidRDefault="00B54A28" w:rsidP="00B54A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Units</w:t>
            </w:r>
          </w:p>
        </w:tc>
        <w:tc>
          <w:tcPr>
            <w:tcW w:w="6345" w:type="dxa"/>
          </w:tcPr>
          <w:p w14:paraId="40E5F786" w14:textId="77777777" w:rsidR="00B54A28" w:rsidRPr="00B54A28" w:rsidRDefault="00B54A28" w:rsidP="00B54A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Learning Outcomes</w:t>
            </w:r>
          </w:p>
        </w:tc>
      </w:tr>
      <w:tr w:rsidR="00B54A28" w:rsidRPr="00B54A28" w14:paraId="2F8FDDB3" w14:textId="77777777" w:rsidTr="00B5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4090D107" w14:textId="77777777" w:rsidR="00B54A28" w:rsidRPr="00B54A28" w:rsidRDefault="00B54A28" w:rsidP="00B54A2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1396BFA" w14:textId="4D970F34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 xml:space="preserve">22 – 26 </w:t>
            </w: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</w:p>
        </w:tc>
        <w:tc>
          <w:tcPr>
            <w:tcW w:w="3402" w:type="dxa"/>
          </w:tcPr>
          <w:p w14:paraId="114CF138" w14:textId="24E7E339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Unit 1. Word Classes and Word Formation </w:t>
            </w:r>
          </w:p>
          <w:p w14:paraId="77D144B3" w14:textId="54FD68E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(pp. 5-26)</w:t>
            </w:r>
          </w:p>
        </w:tc>
        <w:tc>
          <w:tcPr>
            <w:tcW w:w="6345" w:type="dxa"/>
          </w:tcPr>
          <w:p w14:paraId="1FC9397B" w14:textId="4C90953F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Identify and use basic word classes (nouns, verbs, adjectives, adverbs, etc.) </w:t>
            </w:r>
          </w:p>
          <w:p w14:paraId="226F4FD0" w14:textId="4805AD44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Recognize how words are formed through prefixes, suffixes, and root words</w:t>
            </w:r>
          </w:p>
          <w:p w14:paraId="385B37BB" w14:textId="1CD4F76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Apply word formation knowledge to build vocabulary for writing</w:t>
            </w:r>
          </w:p>
          <w:p w14:paraId="324581C3" w14:textId="05AEEAB8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54A28" w:rsidRPr="00B54A28" w14:paraId="443C1532" w14:textId="77777777" w:rsidTr="00B5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0C471184" w14:textId="77777777" w:rsidR="00B54A28" w:rsidRPr="00B54A28" w:rsidRDefault="00B54A28" w:rsidP="00B54A2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0591AFC" w14:textId="1D77AB94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29 Sep-03 October</w:t>
            </w:r>
          </w:p>
        </w:tc>
        <w:tc>
          <w:tcPr>
            <w:tcW w:w="3402" w:type="dxa"/>
          </w:tcPr>
          <w:p w14:paraId="24BE45B2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Unit 2. Sentence Structure and Types</w:t>
            </w:r>
          </w:p>
          <w:p w14:paraId="4899ECBB" w14:textId="528842A0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(pp. 28-40)</w:t>
            </w:r>
          </w:p>
        </w:tc>
        <w:tc>
          <w:tcPr>
            <w:tcW w:w="6345" w:type="dxa"/>
          </w:tcPr>
          <w:p w14:paraId="2A483C53" w14:textId="47917109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Understand the basic components of a sentence (subject, verb, object, complement, adjunct)</w:t>
            </w:r>
          </w:p>
          <w:p w14:paraId="7D5B788A" w14:textId="6D0DF0F6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Differentiate between simple, compound, complex, and compound-complex sentences</w:t>
            </w:r>
          </w:p>
          <w:p w14:paraId="2BE35DC2" w14:textId="4AE1F2E5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Construct grammatically correct sentences to prepare for paragraph writing</w:t>
            </w:r>
          </w:p>
          <w:p w14:paraId="541BA955" w14:textId="303F097B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54A28" w:rsidRPr="00B54A28" w14:paraId="5831E160" w14:textId="77777777" w:rsidTr="00B5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12FE1034" w14:textId="77777777" w:rsidR="00B54A28" w:rsidRPr="00B54A28" w:rsidRDefault="00B54A28" w:rsidP="00B54A2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33E89B28" w14:textId="37C060A6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06-10 October</w:t>
            </w:r>
          </w:p>
        </w:tc>
        <w:tc>
          <w:tcPr>
            <w:tcW w:w="3402" w:type="dxa"/>
          </w:tcPr>
          <w:p w14:paraId="45894540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Unit 3. Introduction to the Paragraph</w:t>
            </w:r>
          </w:p>
          <w:p w14:paraId="0D90AB2C" w14:textId="45EDA775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(pp. 40-55)</w:t>
            </w:r>
          </w:p>
        </w:tc>
        <w:tc>
          <w:tcPr>
            <w:tcW w:w="6345" w:type="dxa"/>
          </w:tcPr>
          <w:p w14:paraId="7228C7D9" w14:textId="255B9D4E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Understand the concept and purpose of a paragraph</w:t>
            </w:r>
          </w:p>
          <w:p w14:paraId="2B52076D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Identify the topic sentence, supporting sentences, and concluding sentence</w:t>
            </w:r>
          </w:p>
          <w:p w14:paraId="76083183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Recognize unity and coherence as essential features of a paragraph</w:t>
            </w:r>
          </w:p>
          <w:p w14:paraId="02036B23" w14:textId="04F39FEA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54A28" w:rsidRPr="00B54A28" w14:paraId="58F182EA" w14:textId="77777777" w:rsidTr="00B5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6A489E43" w14:textId="77777777" w:rsidR="00B54A28" w:rsidRPr="00B54A28" w:rsidRDefault="00B54A28" w:rsidP="00B54A2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ABB9FB9" w14:textId="7EEC67FF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13-17 October</w:t>
            </w:r>
          </w:p>
        </w:tc>
        <w:tc>
          <w:tcPr>
            <w:tcW w:w="3402" w:type="dxa"/>
          </w:tcPr>
          <w:p w14:paraId="65F9A90A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Unit 4. The Writing Process and Introduction to the Opinion Paragraph</w:t>
            </w:r>
          </w:p>
          <w:p w14:paraId="7B5BD716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(pp. 57-72)</w:t>
            </w:r>
          </w:p>
          <w:p w14:paraId="1C69590B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</w:p>
          <w:p w14:paraId="40B98064" w14:textId="77777777" w:rsid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Writing Exam, October 17</w:t>
            </w:r>
            <w:r w:rsidRPr="00B54A28">
              <w:rPr>
                <w:rFonts w:asciiTheme="majorBidi" w:hAnsiTheme="majorBidi" w:cstheme="majorBidi"/>
                <w:color w:val="EE0000"/>
                <w:sz w:val="20"/>
                <w:szCs w:val="20"/>
                <w:vertAlign w:val="superscript"/>
              </w:rPr>
              <w:t>th</w:t>
            </w:r>
            <w:r w:rsidRPr="00B54A2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, 2025</w:t>
            </w:r>
          </w:p>
          <w:p w14:paraId="705B68BB" w14:textId="6DCC7C00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</w:p>
        </w:tc>
        <w:tc>
          <w:tcPr>
            <w:tcW w:w="6345" w:type="dxa"/>
          </w:tcPr>
          <w:p w14:paraId="6E6507B5" w14:textId="33607802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Understand the stages of the writing process (planning, drafting, revising, editing) </w:t>
            </w:r>
          </w:p>
          <w:p w14:paraId="667B11C0" w14:textId="7AA149CF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Learn the structure of an opinion paragraph</w:t>
            </w:r>
          </w:p>
          <w:p w14:paraId="7DCDBDA6" w14:textId="18998682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Generate ideas and organize them into an outline for an opinion paragraph</w:t>
            </w:r>
          </w:p>
        </w:tc>
      </w:tr>
      <w:tr w:rsidR="00B54A28" w:rsidRPr="00B54A28" w14:paraId="491B2790" w14:textId="77777777" w:rsidTr="00B5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4E5EA4E9" w14:textId="77777777" w:rsidR="00B54A28" w:rsidRPr="00B54A28" w:rsidRDefault="00B54A28" w:rsidP="00B54A2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1FE9617A" w14:textId="77777777" w:rsidR="00B54A28" w:rsidRPr="00B54A28" w:rsidRDefault="00B54A28" w:rsidP="00B5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20-24 October</w:t>
            </w:r>
          </w:p>
          <w:p w14:paraId="6150DC08" w14:textId="77777777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B478400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Unit 5. Opinion Paragraph Writing: First Draft and Peer/Teacher Feedback Session </w:t>
            </w:r>
          </w:p>
          <w:p w14:paraId="57E08669" w14:textId="77777777" w:rsid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(pp. 74-81)</w:t>
            </w:r>
          </w:p>
          <w:p w14:paraId="37CAF770" w14:textId="785AF1AF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345" w:type="dxa"/>
          </w:tcPr>
          <w:p w14:paraId="4F5E4ECD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Write a complete opinion paragraph following the learned structure</w:t>
            </w:r>
          </w:p>
          <w:p w14:paraId="61A27EC4" w14:textId="7001FA9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Engage in peer review to provide and receive constructive feedback </w:t>
            </w:r>
          </w:p>
          <w:p w14:paraId="00835331" w14:textId="16F7772F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Revise written work based on teacher and peer feedback</w:t>
            </w:r>
          </w:p>
        </w:tc>
      </w:tr>
      <w:tr w:rsidR="00B54A28" w:rsidRPr="00B54A28" w14:paraId="095FE72C" w14:textId="77777777" w:rsidTr="00B5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574D4F33" w14:textId="77777777" w:rsidR="00B54A28" w:rsidRPr="00B54A28" w:rsidRDefault="00B54A28" w:rsidP="00B54A2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BE4351D" w14:textId="77777777" w:rsidR="00B54A28" w:rsidRPr="00B54A28" w:rsidRDefault="00B54A28" w:rsidP="00B54A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27-31 October</w:t>
            </w:r>
          </w:p>
          <w:p w14:paraId="0CD66E5C" w14:textId="77777777" w:rsidR="00B54A28" w:rsidRPr="00B54A28" w:rsidRDefault="00B54A28" w:rsidP="00B54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349D6" w14:textId="19546437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28</w:t>
            </w:r>
            <w:r w:rsidRPr="00B54A28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th</w:t>
            </w:r>
            <w:r w:rsidRPr="00B54A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(1/2)-29</w:t>
            </w:r>
            <w:r w:rsidRPr="00B54A28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th</w:t>
            </w:r>
            <w:r w:rsidRPr="00B54A2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October Public Holiday</w:t>
            </w:r>
          </w:p>
        </w:tc>
        <w:tc>
          <w:tcPr>
            <w:tcW w:w="3402" w:type="dxa"/>
          </w:tcPr>
          <w:p w14:paraId="08D3CA0B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Unit 6. Second Opinion Paragraph Writing Practice: Teacher Feedback Session</w:t>
            </w:r>
          </w:p>
          <w:p w14:paraId="1CF156B9" w14:textId="35B0BFAE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(pp. 82-89)</w:t>
            </w:r>
          </w:p>
        </w:tc>
        <w:tc>
          <w:tcPr>
            <w:tcW w:w="6345" w:type="dxa"/>
          </w:tcPr>
          <w:p w14:paraId="6352EE2E" w14:textId="2EA3F102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Practice writing opinion paragraphs with more fluency </w:t>
            </w:r>
          </w:p>
          <w:p w14:paraId="2D928C3D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Apply feedback to improve organization, clarity, and grammar </w:t>
            </w:r>
          </w:p>
          <w:p w14:paraId="7198AE34" w14:textId="6A1ADDBE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Develop stronger arguments and supporting details</w:t>
            </w:r>
          </w:p>
        </w:tc>
      </w:tr>
      <w:tr w:rsidR="00B54A28" w:rsidRPr="00B54A28" w14:paraId="650F15D2" w14:textId="77777777" w:rsidTr="00B5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55954C93" w14:textId="77777777" w:rsidR="00B54A28" w:rsidRPr="00B54A28" w:rsidRDefault="00B54A28" w:rsidP="00B54A2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4936E1D" w14:textId="5BA77EE3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03-07 November</w:t>
            </w:r>
          </w:p>
        </w:tc>
        <w:tc>
          <w:tcPr>
            <w:tcW w:w="3402" w:type="dxa"/>
          </w:tcPr>
          <w:p w14:paraId="0FD37A96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Unit 7. Third Opinion Paragraph Writing Practice: Teacher Feedback Session</w:t>
            </w:r>
          </w:p>
          <w:p w14:paraId="6DDE983E" w14:textId="77777777" w:rsid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(pp. 91-98)</w:t>
            </w:r>
          </w:p>
          <w:p w14:paraId="50C3E26B" w14:textId="4B514A24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  <w:tc>
          <w:tcPr>
            <w:tcW w:w="6345" w:type="dxa"/>
          </w:tcPr>
          <w:p w14:paraId="27889492" w14:textId="23B9BD35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Continue writing and refining opinion paragraphs </w:t>
            </w:r>
          </w:p>
          <w:p w14:paraId="64790E00" w14:textId="279C6569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Strengthen coherence and cohesion in writing </w:t>
            </w:r>
          </w:p>
          <w:p w14:paraId="238ECB29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Enhance accuracy in grammar and vocabulary use</w:t>
            </w:r>
          </w:p>
          <w:p w14:paraId="05D204CE" w14:textId="35EB27BD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  <w:tr w:rsidR="00B54A28" w:rsidRPr="00B54A28" w14:paraId="7B30CB64" w14:textId="77777777" w:rsidTr="00B54A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7" w:type="dxa"/>
          </w:tcPr>
          <w:p w14:paraId="43BBC25A" w14:textId="77777777" w:rsidR="00B54A28" w:rsidRPr="00B54A28" w:rsidRDefault="00B54A28" w:rsidP="00B54A28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0CBFBE5" w14:textId="151BC227" w:rsidR="00B54A28" w:rsidRPr="00B54A28" w:rsidRDefault="00B54A28" w:rsidP="00B54A28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="Times New Roman" w:hAnsi="Times New Roman" w:cs="Times New Roman"/>
                <w:sz w:val="20"/>
                <w:szCs w:val="20"/>
              </w:rPr>
              <w:t>10-14 November</w:t>
            </w:r>
          </w:p>
        </w:tc>
        <w:tc>
          <w:tcPr>
            <w:tcW w:w="3402" w:type="dxa"/>
          </w:tcPr>
          <w:p w14:paraId="5DBD1AC1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Unit 8. Paragraph Writing Revision </w:t>
            </w:r>
          </w:p>
          <w:p w14:paraId="3488E876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(pp. 100- 107)</w:t>
            </w:r>
          </w:p>
          <w:p w14:paraId="679488AA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36E9310E" w14:textId="3BB8305D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EE0000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Writing Exam, November 14</w:t>
            </w:r>
            <w:r w:rsidRPr="00B54A28">
              <w:rPr>
                <w:rFonts w:asciiTheme="majorBidi" w:hAnsiTheme="majorBidi" w:cstheme="majorBidi"/>
                <w:color w:val="EE0000"/>
                <w:sz w:val="20"/>
                <w:szCs w:val="20"/>
                <w:vertAlign w:val="superscript"/>
              </w:rPr>
              <w:t>th</w:t>
            </w:r>
            <w:r w:rsidRPr="00B54A28">
              <w:rPr>
                <w:rFonts w:asciiTheme="majorBidi" w:hAnsiTheme="majorBidi" w:cstheme="majorBidi"/>
                <w:color w:val="EE0000"/>
                <w:sz w:val="20"/>
                <w:szCs w:val="20"/>
              </w:rPr>
              <w:t>, 2025</w:t>
            </w:r>
          </w:p>
        </w:tc>
        <w:tc>
          <w:tcPr>
            <w:tcW w:w="6345" w:type="dxa"/>
          </w:tcPr>
          <w:p w14:paraId="188C2B1C" w14:textId="19605926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Revise opinion paragraphs to improve clarity, coherence, and unity</w:t>
            </w:r>
          </w:p>
          <w:p w14:paraId="4A07FAFC" w14:textId="2048D854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Edit written work for grammar, vocabulary accuracy, and sentence structure</w:t>
            </w:r>
          </w:p>
          <w:p w14:paraId="44F6A996" w14:textId="259FD9F8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Apply teacher and peer feedback effectively to strengthen final drafts</w:t>
            </w:r>
          </w:p>
          <w:p w14:paraId="0B13B143" w14:textId="77777777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B54A28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Reflect on progress and identify areas for further development in paragraph writing</w:t>
            </w:r>
          </w:p>
          <w:p w14:paraId="2B0BB523" w14:textId="0079D591" w:rsidR="00B54A28" w:rsidRPr="00B54A28" w:rsidRDefault="00B54A28" w:rsidP="00B54A2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</w:tc>
      </w:tr>
    </w:tbl>
    <w:p w14:paraId="19F7A6B4" w14:textId="669AC42A" w:rsidR="00DD3DDA" w:rsidRPr="00B54A28" w:rsidRDefault="00DD3DDA" w:rsidP="00833AA4">
      <w:pPr>
        <w:tabs>
          <w:tab w:val="left" w:pos="1583"/>
        </w:tabs>
        <w:rPr>
          <w:rFonts w:asciiTheme="majorBidi" w:hAnsiTheme="majorBidi" w:cstheme="majorBidi"/>
          <w:color w:val="000000" w:themeColor="text1"/>
          <w:sz w:val="20"/>
          <w:szCs w:val="20"/>
        </w:rPr>
      </w:pPr>
    </w:p>
    <w:sectPr w:rsidR="00DD3DDA" w:rsidRPr="00B54A28" w:rsidSect="00B54A28"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09850" w14:textId="77777777" w:rsidR="00005F99" w:rsidRDefault="00005F99" w:rsidP="00833AA4">
      <w:pPr>
        <w:spacing w:after="0" w:line="240" w:lineRule="auto"/>
      </w:pPr>
      <w:r>
        <w:separator/>
      </w:r>
    </w:p>
  </w:endnote>
  <w:endnote w:type="continuationSeparator" w:id="0">
    <w:p w14:paraId="206A51C0" w14:textId="77777777" w:rsidR="00005F99" w:rsidRDefault="00005F99" w:rsidP="00833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9DAFB" w14:textId="77777777" w:rsidR="00005F99" w:rsidRDefault="00005F99" w:rsidP="00833AA4">
      <w:pPr>
        <w:spacing w:after="0" w:line="240" w:lineRule="auto"/>
      </w:pPr>
      <w:r>
        <w:separator/>
      </w:r>
    </w:p>
  </w:footnote>
  <w:footnote w:type="continuationSeparator" w:id="0">
    <w:p w14:paraId="1F455D1D" w14:textId="77777777" w:rsidR="00005F99" w:rsidRDefault="00005F99" w:rsidP="00833A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1901695">
    <w:abstractNumId w:val="8"/>
  </w:num>
  <w:num w:numId="2" w16cid:durableId="810099603">
    <w:abstractNumId w:val="6"/>
  </w:num>
  <w:num w:numId="3" w16cid:durableId="1700083772">
    <w:abstractNumId w:val="5"/>
  </w:num>
  <w:num w:numId="4" w16cid:durableId="828398545">
    <w:abstractNumId w:val="4"/>
  </w:num>
  <w:num w:numId="5" w16cid:durableId="2061972529">
    <w:abstractNumId w:val="7"/>
  </w:num>
  <w:num w:numId="6" w16cid:durableId="245774541">
    <w:abstractNumId w:val="3"/>
  </w:num>
  <w:num w:numId="7" w16cid:durableId="100734385">
    <w:abstractNumId w:val="2"/>
  </w:num>
  <w:num w:numId="8" w16cid:durableId="362873316">
    <w:abstractNumId w:val="1"/>
  </w:num>
  <w:num w:numId="9" w16cid:durableId="124737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F99"/>
    <w:rsid w:val="00034616"/>
    <w:rsid w:val="0006063C"/>
    <w:rsid w:val="0015074B"/>
    <w:rsid w:val="0029161E"/>
    <w:rsid w:val="0029639D"/>
    <w:rsid w:val="00326F90"/>
    <w:rsid w:val="00330170"/>
    <w:rsid w:val="003F2E84"/>
    <w:rsid w:val="00833AA4"/>
    <w:rsid w:val="00897D12"/>
    <w:rsid w:val="009E6EE8"/>
    <w:rsid w:val="00A07EA7"/>
    <w:rsid w:val="00AA1D8D"/>
    <w:rsid w:val="00B47730"/>
    <w:rsid w:val="00B54A28"/>
    <w:rsid w:val="00CB0664"/>
    <w:rsid w:val="00D53C12"/>
    <w:rsid w:val="00DD3DDA"/>
    <w:rsid w:val="00EA51C3"/>
    <w:rsid w:val="00F154E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CE14EB"/>
  <w14:defaultImageDpi w14:val="300"/>
  <w15:docId w15:val="{43D26ADB-1F7A-459E-B0D4-D7286498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lavuzTablo1Ak-Vurgu1">
    <w:name w:val="Grid Table 1 Light Accent 1"/>
    <w:basedOn w:val="NormalTablo"/>
    <w:uiPriority w:val="46"/>
    <w:rsid w:val="00897D1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esra.demircii@outlook.com</cp:lastModifiedBy>
  <cp:revision>4</cp:revision>
  <dcterms:created xsi:type="dcterms:W3CDTF">2025-09-21T13:57:00Z</dcterms:created>
  <dcterms:modified xsi:type="dcterms:W3CDTF">2025-09-21T14:06:00Z</dcterms:modified>
  <cp:category/>
</cp:coreProperties>
</file>